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972" w:rsidRPr="00DC0972" w:rsidRDefault="00DC0972" w:rsidP="00DC09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C0972">
        <w:rPr>
          <w:rFonts w:ascii="Times New Roman" w:hAnsi="Times New Roman" w:cs="Times New Roman"/>
          <w:sz w:val="28"/>
          <w:szCs w:val="28"/>
        </w:rPr>
        <w:t>Общие сведения</w:t>
      </w:r>
    </w:p>
    <w:p w:rsidR="00DC0972" w:rsidRPr="00DC0972" w:rsidRDefault="00DC0972" w:rsidP="00DC0972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0"/>
        <w:gridCol w:w="2307"/>
        <w:gridCol w:w="2340"/>
        <w:gridCol w:w="2284"/>
      </w:tblGrid>
      <w:tr w:rsidR="00DC0972" w:rsidTr="00DC0972">
        <w:tc>
          <w:tcPr>
            <w:tcW w:w="2392" w:type="dxa"/>
          </w:tcPr>
          <w:p w:rsidR="00DC0972" w:rsidRPr="00DC0972" w:rsidRDefault="00DC0972" w:rsidP="00DC0972">
            <w:pPr>
              <w:ind w:righ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972">
              <w:rPr>
                <w:rFonts w:ascii="Times New Roman" w:hAnsi="Times New Roman" w:cs="Times New Roman"/>
                <w:sz w:val="24"/>
                <w:szCs w:val="24"/>
              </w:rPr>
              <w:t xml:space="preserve">Ф.И.О. автора опыта, </w:t>
            </w:r>
            <w:r w:rsidRPr="00DC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DC09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C09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DC0972">
              <w:rPr>
                <w:rFonts w:ascii="Times New Roman" w:hAnsi="Times New Roman" w:cs="Times New Roman"/>
                <w:sz w:val="24"/>
                <w:szCs w:val="24"/>
              </w:rPr>
              <w:t>, телефон</w:t>
            </w:r>
          </w:p>
        </w:tc>
        <w:tc>
          <w:tcPr>
            <w:tcW w:w="2393" w:type="dxa"/>
          </w:tcPr>
          <w:p w:rsidR="00DC0972" w:rsidRPr="00DC0972" w:rsidRDefault="00DC0972" w:rsidP="00DC0972">
            <w:pPr>
              <w:ind w:righ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972">
              <w:rPr>
                <w:rFonts w:ascii="Times New Roman" w:hAnsi="Times New Roman" w:cs="Times New Roman"/>
                <w:sz w:val="24"/>
                <w:szCs w:val="24"/>
              </w:rPr>
              <w:t>Учреждение, в котором работает автор опыта</w:t>
            </w:r>
          </w:p>
        </w:tc>
        <w:tc>
          <w:tcPr>
            <w:tcW w:w="2393" w:type="dxa"/>
          </w:tcPr>
          <w:p w:rsidR="00DC0972" w:rsidRPr="00DC0972" w:rsidRDefault="00DC0972" w:rsidP="00DC0972">
            <w:pPr>
              <w:ind w:righ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972">
              <w:rPr>
                <w:rFonts w:ascii="Times New Roman" w:hAnsi="Times New Roman" w:cs="Times New Roman"/>
                <w:sz w:val="24"/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93" w:type="dxa"/>
          </w:tcPr>
          <w:p w:rsidR="00DC0972" w:rsidRPr="00DC0972" w:rsidRDefault="00DC0972" w:rsidP="00DC0972">
            <w:pPr>
              <w:ind w:righ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0972">
              <w:rPr>
                <w:rFonts w:ascii="Times New Roman" w:hAnsi="Times New Roman" w:cs="Times New Roman"/>
                <w:sz w:val="24"/>
                <w:szCs w:val="24"/>
              </w:rPr>
              <w:t>Стаж работы в должности</w:t>
            </w:r>
          </w:p>
        </w:tc>
      </w:tr>
      <w:tr w:rsidR="00DC0972" w:rsidTr="00DC0972">
        <w:tc>
          <w:tcPr>
            <w:tcW w:w="2392" w:type="dxa"/>
          </w:tcPr>
          <w:p w:rsidR="00DC0972" w:rsidRPr="00DC0972" w:rsidRDefault="00DC0972" w:rsidP="00DC0972">
            <w:pPr>
              <w:ind w:righ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Иванова Анастасия Игоревна,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ai</w:t>
            </w:r>
            <w:proofErr w:type="spellEnd"/>
            <w:r w:rsidRPr="00DC0972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ivanova</w:t>
            </w:r>
            <w:proofErr w:type="spellEnd"/>
            <w:r w:rsidRPr="00DC0972">
              <w:rPr>
                <w:rFonts w:ascii="Times New Roman" w:hAnsi="Times New Roman" w:cs="Times New Roman"/>
                <w:sz w:val="24"/>
                <w:szCs w:val="24"/>
              </w:rPr>
              <w:t>1996@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mil</w:t>
            </w:r>
            <w:r w:rsidRPr="00DC0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89502899969</w:t>
            </w:r>
          </w:p>
        </w:tc>
        <w:tc>
          <w:tcPr>
            <w:tcW w:w="2393" w:type="dxa"/>
          </w:tcPr>
          <w:p w:rsidR="00DC0972" w:rsidRPr="00DC0972" w:rsidRDefault="00DC0972" w:rsidP="00DC0972">
            <w:pPr>
              <w:ind w:righ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МОБУ «СОШ №3»</w:t>
            </w:r>
          </w:p>
        </w:tc>
        <w:tc>
          <w:tcPr>
            <w:tcW w:w="2393" w:type="dxa"/>
          </w:tcPr>
          <w:p w:rsidR="00DC0972" w:rsidRPr="00DC0972" w:rsidRDefault="00DC0972" w:rsidP="00DC0972">
            <w:pPr>
              <w:ind w:righ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393" w:type="dxa"/>
          </w:tcPr>
          <w:p w:rsidR="00DC0972" w:rsidRPr="00DC0972" w:rsidRDefault="00DC0972" w:rsidP="00DC0972">
            <w:pPr>
              <w:ind w:righ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месяцев</w:t>
            </w:r>
          </w:p>
        </w:tc>
      </w:tr>
    </w:tbl>
    <w:p w:rsidR="00DC0972" w:rsidRDefault="00DC0972" w:rsidP="00DC0972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C0972" w:rsidTr="00DC0972">
        <w:tc>
          <w:tcPr>
            <w:tcW w:w="4785" w:type="dxa"/>
          </w:tcPr>
          <w:p w:rsidR="00DC0972" w:rsidRPr="00DC0972" w:rsidRDefault="00DC0972" w:rsidP="00DC0972">
            <w:pPr>
              <w:pStyle w:val="a3"/>
              <w:numPr>
                <w:ilvl w:val="0"/>
                <w:numId w:val="2"/>
              </w:numPr>
              <w:ind w:left="0" w:righ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лучшей педагогической практики</w:t>
            </w:r>
          </w:p>
        </w:tc>
        <w:tc>
          <w:tcPr>
            <w:tcW w:w="4786" w:type="dxa"/>
          </w:tcPr>
          <w:p w:rsidR="00DC0972" w:rsidRPr="00DC0972" w:rsidRDefault="00DE1F91" w:rsidP="00DE1F91">
            <w:pPr>
              <w:ind w:righ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Бинарный урок по биологии и химии</w:t>
            </w:r>
            <w:r w:rsidR="00DC097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  <w:r w:rsidR="00DC09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C0972" w:rsidTr="00DC0972">
        <w:tc>
          <w:tcPr>
            <w:tcW w:w="4785" w:type="dxa"/>
          </w:tcPr>
          <w:p w:rsidR="00DC0972" w:rsidRPr="00DC0972" w:rsidRDefault="00DC0972" w:rsidP="00DC0972">
            <w:pPr>
              <w:pStyle w:val="a3"/>
              <w:numPr>
                <w:ilvl w:val="0"/>
                <w:numId w:val="2"/>
              </w:numPr>
              <w:ind w:left="0" w:righ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представляемого опыта (не более 50 слов)</w:t>
            </w:r>
          </w:p>
        </w:tc>
        <w:tc>
          <w:tcPr>
            <w:tcW w:w="4786" w:type="dxa"/>
          </w:tcPr>
          <w:p w:rsidR="00DC0972" w:rsidRPr="00DC0972" w:rsidRDefault="00DE1F91" w:rsidP="00DE1F91">
            <w:pPr>
              <w:pStyle w:val="a6"/>
              <w:spacing w:before="0" w:beforeAutospacing="0" w:after="0" w:afterAutospacing="0"/>
              <w:jc w:val="both"/>
            </w:pPr>
            <w:r w:rsidRPr="00DE1F91">
              <w:t>Витамины активно влияют на обмен веществ, рост и развитие организма, его сопротивляемость к заболеваниям.</w:t>
            </w:r>
            <w:r>
              <w:t xml:space="preserve"> Задача бинарного урока рассмотреть витамины с химической и биологической точки зрения, чтобы дать четкое понимание, </w:t>
            </w:r>
            <w:proofErr w:type="gramStart"/>
            <w:r>
              <w:t>о</w:t>
            </w:r>
            <w:proofErr w:type="gramEnd"/>
            <w:r>
              <w:t xml:space="preserve"> их необходимости в человеческом организме.</w:t>
            </w:r>
          </w:p>
        </w:tc>
      </w:tr>
      <w:tr w:rsidR="00DC0972" w:rsidTr="00DC0972">
        <w:tc>
          <w:tcPr>
            <w:tcW w:w="4785" w:type="dxa"/>
          </w:tcPr>
          <w:p w:rsidR="00DC0972" w:rsidRPr="00DC0972" w:rsidRDefault="00DC0972" w:rsidP="00DC0972">
            <w:pPr>
              <w:pStyle w:val="a3"/>
              <w:numPr>
                <w:ilvl w:val="0"/>
                <w:numId w:val="2"/>
              </w:numPr>
              <w:ind w:left="0" w:righ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Публикации о представленном педагогическом опыте. Награды и поощрения</w:t>
            </w:r>
          </w:p>
        </w:tc>
        <w:tc>
          <w:tcPr>
            <w:tcW w:w="4786" w:type="dxa"/>
          </w:tcPr>
          <w:p w:rsidR="00DC0972" w:rsidRPr="00DC0972" w:rsidRDefault="00DE1F91" w:rsidP="00DC0972">
            <w:pPr>
              <w:ind w:righ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DC0972" w:rsidRPr="00DC0972" w:rsidRDefault="00DC0972" w:rsidP="00DC0972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DC0972" w:rsidRPr="00DC0972" w:rsidSect="000D5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03603"/>
    <w:multiLevelType w:val="hybridMultilevel"/>
    <w:tmpl w:val="A27C1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F472B"/>
    <w:multiLevelType w:val="hybridMultilevel"/>
    <w:tmpl w:val="60C83DDA"/>
    <w:lvl w:ilvl="0" w:tplc="A6F0B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972"/>
    <w:rsid w:val="000D5E17"/>
    <w:rsid w:val="002328B3"/>
    <w:rsid w:val="00A624E1"/>
    <w:rsid w:val="00DC0972"/>
    <w:rsid w:val="00DE1F91"/>
    <w:rsid w:val="00E2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56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972"/>
    <w:pPr>
      <w:ind w:left="720"/>
      <w:contextualSpacing/>
    </w:pPr>
  </w:style>
  <w:style w:type="table" w:styleId="a4">
    <w:name w:val="Table Grid"/>
    <w:basedOn w:val="a1"/>
    <w:uiPriority w:val="59"/>
    <w:rsid w:val="00DC09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C0972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DE1F91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567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972"/>
    <w:pPr>
      <w:ind w:left="720"/>
      <w:contextualSpacing/>
    </w:pPr>
  </w:style>
  <w:style w:type="table" w:styleId="a4">
    <w:name w:val="Table Grid"/>
    <w:basedOn w:val="a1"/>
    <w:uiPriority w:val="59"/>
    <w:rsid w:val="00DC097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C0972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DE1F91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Яна</cp:lastModifiedBy>
  <cp:revision>2</cp:revision>
  <dcterms:created xsi:type="dcterms:W3CDTF">2023-02-01T01:39:00Z</dcterms:created>
  <dcterms:modified xsi:type="dcterms:W3CDTF">2023-02-01T01:39:00Z</dcterms:modified>
</cp:coreProperties>
</file>